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1368"/>
        <w:jc w:val="right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  <w:bdr w:val="single" w:color="auto" w:sz="4" w:space="0"/>
        </w:rPr>
        <w:t>正本/副本</w:t>
      </w:r>
    </w:p>
    <w:p>
      <w:pPr>
        <w:pStyle w:val="7"/>
        <w:ind w:firstLine="1368"/>
        <w:jc w:val="right"/>
        <w:rPr>
          <w:rFonts w:hint="eastAsia" w:ascii="Times New Roman" w:hAnsi="Times New Roman"/>
          <w:b/>
          <w:sz w:val="44"/>
          <w:szCs w:val="44"/>
        </w:rPr>
      </w:pPr>
    </w:p>
    <w:p>
      <w:pPr>
        <w:jc w:val="center"/>
        <w:rPr>
          <w:rFonts w:hint="default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遂溪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县人民</w:t>
      </w:r>
      <w:r>
        <w:rPr>
          <w:rFonts w:hint="eastAsia" w:ascii="黑体" w:hAnsi="黑体" w:eastAsia="黑体"/>
          <w:b/>
          <w:sz w:val="36"/>
          <w:szCs w:val="36"/>
        </w:rPr>
        <w:t>医院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信息化项目需求论证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（编号：</w:t>
      </w:r>
      <w:r>
        <w:rPr>
          <w:rFonts w:hint="eastAsia" w:ascii="黑体" w:hAnsi="黑体" w:eastAsia="黑体"/>
          <w:b/>
          <w:sz w:val="36"/>
          <w:szCs w:val="36"/>
          <w:u w:val="single"/>
        </w:rPr>
        <w:t xml:space="preserve">      </w:t>
      </w:r>
      <w:r>
        <w:rPr>
          <w:rFonts w:hint="eastAsia" w:ascii="黑体" w:hAnsi="黑体" w:eastAsia="黑体"/>
          <w:b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/>
          <w:b/>
          <w:sz w:val="36"/>
          <w:szCs w:val="36"/>
        </w:rPr>
        <w:t>）</w:t>
      </w:r>
    </w:p>
    <w:p>
      <w:pPr>
        <w:pStyle w:val="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 xml:space="preserve"> </w:t>
      </w:r>
    </w:p>
    <w:p>
      <w:pPr>
        <w:pStyle w:val="7"/>
        <w:jc w:val="center"/>
        <w:rPr>
          <w:rFonts w:hint="eastAsia" w:ascii="Times New Roman" w:hAnsi="Times New Roman"/>
          <w:b/>
          <w:sz w:val="56"/>
          <w:szCs w:val="56"/>
        </w:rPr>
      </w:pPr>
      <w:r>
        <w:rPr>
          <w:rFonts w:hint="eastAsia" w:ascii="Times New Roman" w:hAnsi="Times New Roman"/>
          <w:b/>
          <w:sz w:val="56"/>
          <w:szCs w:val="56"/>
        </w:rPr>
        <w:t>产 品 资 料 书</w:t>
      </w:r>
    </w:p>
    <w:p>
      <w:pPr>
        <w:pStyle w:val="7"/>
        <w:jc w:val="center"/>
        <w:rPr>
          <w:rFonts w:hint="eastAsia" w:ascii="Times New Roman" w:hAnsi="Times New Roman"/>
          <w:b/>
          <w:sz w:val="52"/>
          <w:szCs w:val="52"/>
        </w:rPr>
      </w:pPr>
    </w:p>
    <w:p>
      <w:pPr>
        <w:pStyle w:val="7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  <w:u w:val="single"/>
        </w:rPr>
      </w:pPr>
      <w:r>
        <w:rPr>
          <w:rFonts w:hint="eastAsia" w:ascii="Times New Roman" w:hAnsi="Times New Roman"/>
          <w:b/>
          <w:sz w:val="28"/>
          <w:szCs w:val="28"/>
        </w:rPr>
        <w:t>项目名称：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</w:t>
      </w:r>
    </w:p>
    <w:p>
      <w:pPr>
        <w:pStyle w:val="7"/>
        <w:spacing w:line="240" w:lineRule="atLeast"/>
        <w:ind w:firstLine="562" w:firstLineChars="200"/>
        <w:jc w:val="left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 w:val="28"/>
          <w:szCs w:val="28"/>
        </w:rPr>
        <w:t>报名单位名称</w:t>
      </w:r>
      <w:r>
        <w:rPr>
          <w:rFonts w:hint="eastAsia" w:ascii="Times New Roman" w:hAnsi="Times New Roman"/>
          <w:b/>
          <w:szCs w:val="21"/>
        </w:rPr>
        <w:t>（盖章）</w:t>
      </w:r>
      <w:r>
        <w:rPr>
          <w:rFonts w:hint="eastAsia" w:ascii="Times New Roman" w:hAnsi="Times New Roman"/>
          <w:b/>
          <w:sz w:val="28"/>
          <w:szCs w:val="28"/>
        </w:rPr>
        <w:t>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</w:t>
      </w:r>
    </w:p>
    <w:p>
      <w:pPr>
        <w:pStyle w:val="7"/>
        <w:spacing w:line="240" w:lineRule="atLeast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  <w:u w:val="single"/>
        </w:rPr>
      </w:pPr>
      <w:r>
        <w:rPr>
          <w:rFonts w:hint="eastAsia" w:ascii="Times New Roman" w:hAnsi="Times New Roman"/>
          <w:b/>
          <w:sz w:val="28"/>
          <w:szCs w:val="28"/>
        </w:rPr>
        <w:t>报名单位地址：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</w:t>
      </w:r>
    </w:p>
    <w:p>
      <w:pPr>
        <w:pStyle w:val="7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报名单位联系人：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</w:t>
      </w:r>
    </w:p>
    <w:p>
      <w:pPr>
        <w:pStyle w:val="7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联系方式：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</w:t>
      </w:r>
    </w:p>
    <w:p>
      <w:pPr>
        <w:pStyle w:val="7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邮    箱：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</w:t>
      </w:r>
    </w:p>
    <w:p>
      <w:pPr>
        <w:rPr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jc w:val="left"/>
        <w:rPr>
          <w:rFonts w:hint="eastAsia" w:ascii="宋体" w:hAnsi="宋体"/>
          <w:b/>
          <w:bCs/>
          <w:sz w:val="24"/>
          <w:szCs w:val="24"/>
        </w:rPr>
      </w:pPr>
    </w:p>
    <w:p>
      <w:pPr>
        <w:pStyle w:val="2"/>
        <w:rPr>
          <w:rFonts w:hint="eastAsia" w:ascii="宋体" w:hAnsi="宋体"/>
          <w:b/>
          <w:bCs/>
          <w:sz w:val="24"/>
          <w:szCs w:val="24"/>
        </w:rPr>
      </w:pPr>
    </w:p>
    <w:p>
      <w:pPr>
        <w:rPr>
          <w:rFonts w:hint="eastAsia" w:ascii="宋体" w:hAnsi="宋体"/>
          <w:b/>
          <w:bCs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jc w:val="left"/>
        <w:rPr>
          <w:rFonts w:hint="eastAsia" w:ascii="宋体" w:hAnsi="宋体"/>
          <w:b/>
          <w:bCs/>
          <w:sz w:val="24"/>
          <w:szCs w:val="24"/>
        </w:rPr>
      </w:pPr>
    </w:p>
    <w:p>
      <w:pPr>
        <w:jc w:val="left"/>
        <w:rPr>
          <w:rFonts w:hint="eastAsia" w:ascii="宋体" w:hAnsi="宋体"/>
          <w:b/>
          <w:bCs/>
          <w:sz w:val="24"/>
          <w:szCs w:val="24"/>
        </w:rPr>
      </w:pPr>
    </w:p>
    <w:p>
      <w:pPr>
        <w:jc w:val="left"/>
        <w:rPr>
          <w:rFonts w:hint="eastAsia" w:ascii="宋体" w:hAnsi="宋体"/>
          <w:b/>
          <w:bCs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</w:rPr>
        <w:t>目 录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36"/>
          <w:szCs w:val="36"/>
        </w:rPr>
        <w:fldChar w:fldCharType="begin"/>
      </w:r>
      <w:r>
        <w:rPr>
          <w:rFonts w:hint="eastAsia" w:ascii="宋体" w:hAnsi="宋体"/>
          <w:b/>
          <w:bCs/>
          <w:sz w:val="36"/>
          <w:szCs w:val="36"/>
        </w:rPr>
        <w:instrText xml:space="preserve">TOC \o "1-2" \h \u </w:instrText>
      </w:r>
      <w:r>
        <w:rPr>
          <w:rFonts w:hint="eastAsia" w:ascii="宋体" w:hAnsi="宋体"/>
          <w:b/>
          <w:bCs/>
          <w:sz w:val="36"/>
          <w:szCs w:val="36"/>
        </w:rPr>
        <w:fldChar w:fldCharType="separate"/>
      </w:r>
      <w:r>
        <w:rPr>
          <w:rFonts w:hint="eastAsia" w:ascii="宋体" w:hAnsi="宋体"/>
          <w:b/>
          <w:bCs/>
          <w:sz w:val="28"/>
          <w:szCs w:val="36"/>
        </w:rPr>
        <w:fldChar w:fldCharType="end"/>
      </w:r>
    </w:p>
    <w:p>
      <w:pPr>
        <w:pStyle w:val="10"/>
        <w:tabs>
          <w:tab w:val="right" w:leader="dot" w:pos="8306"/>
        </w:tabs>
      </w:pPr>
      <w:r>
        <w:rPr>
          <w:rFonts w:ascii="宋体" w:hAnsi="宋体"/>
          <w:sz w:val="32"/>
          <w:szCs w:val="32"/>
        </w:rPr>
        <w:fldChar w:fldCharType="begin"/>
      </w:r>
      <w:r>
        <w:rPr>
          <w:rFonts w:ascii="宋体" w:hAnsi="宋体"/>
          <w:sz w:val="32"/>
          <w:szCs w:val="32"/>
        </w:rPr>
        <w:instrText xml:space="preserve"> TOC \o "1-3" \h \z \u </w:instrText>
      </w:r>
      <w:r>
        <w:rPr>
          <w:rFonts w:ascii="宋体" w:hAnsi="宋体"/>
          <w:sz w:val="32"/>
          <w:szCs w:val="32"/>
        </w:rPr>
        <w:fldChar w:fldCharType="separate"/>
      </w:r>
      <w:r>
        <w:rPr>
          <w:rFonts w:ascii="宋体" w:hAnsi="宋体"/>
          <w:szCs w:val="32"/>
        </w:rPr>
        <w:fldChar w:fldCharType="begin"/>
      </w:r>
      <w:r>
        <w:rPr>
          <w:rFonts w:ascii="宋体" w:hAnsi="宋体"/>
          <w:szCs w:val="32"/>
        </w:rPr>
        <w:instrText xml:space="preserve"> HYPERLINK \l _Toc7575 </w:instrText>
      </w:r>
      <w:r>
        <w:rPr>
          <w:rFonts w:ascii="宋体" w:hAnsi="宋体"/>
          <w:szCs w:val="32"/>
        </w:rPr>
        <w:fldChar w:fldCharType="separate"/>
      </w:r>
      <w:r>
        <w:rPr>
          <w:rFonts w:hint="eastAsia" w:ascii="黑体" w:hAnsi="黑体" w:eastAsia="黑体"/>
          <w:szCs w:val="36"/>
        </w:rPr>
        <w:t>一、报</w:t>
      </w:r>
      <w:r>
        <w:rPr>
          <w:rFonts w:hint="eastAsia" w:ascii="黑体" w:hAnsi="黑体" w:eastAsia="黑体"/>
          <w:szCs w:val="36"/>
          <w:lang w:val="en-US" w:eastAsia="zh-CN"/>
        </w:rPr>
        <w:t>价</w:t>
      </w:r>
      <w:r>
        <w:rPr>
          <w:rFonts w:hint="eastAsia" w:ascii="黑体" w:hAnsi="黑体" w:eastAsia="黑体"/>
          <w:szCs w:val="36"/>
        </w:rPr>
        <w:t>函</w:t>
      </w:r>
      <w:r>
        <w:tab/>
      </w:r>
      <w:r>
        <w:fldChar w:fldCharType="begin"/>
      </w:r>
      <w:r>
        <w:instrText xml:space="preserve"> PAGEREF _Toc7575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szCs w:val="32"/>
        </w:rPr>
        <w:fldChar w:fldCharType="end"/>
      </w:r>
    </w:p>
    <w:p>
      <w:pPr>
        <w:pStyle w:val="10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_Toc23839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黑体" w:hAnsi="黑体" w:eastAsia="黑体"/>
          <w:szCs w:val="36"/>
          <w:lang w:val="en-US" w:eastAsia="zh-CN"/>
        </w:rPr>
        <w:t>二</w:t>
      </w:r>
      <w:r>
        <w:rPr>
          <w:rFonts w:hint="eastAsia" w:ascii="黑体" w:hAnsi="黑体" w:eastAsia="黑体"/>
          <w:szCs w:val="36"/>
        </w:rPr>
        <w:t>、配置清单</w:t>
      </w:r>
      <w:r>
        <w:tab/>
      </w:r>
      <w:r>
        <w:fldChar w:fldCharType="begin"/>
      </w:r>
      <w:r>
        <w:instrText xml:space="preserve"> PAGEREF _Toc23839 \h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10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_Toc14077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黑体" w:hAnsi="黑体" w:eastAsia="黑体"/>
          <w:szCs w:val="36"/>
          <w:lang w:val="en-US" w:eastAsia="zh-CN"/>
        </w:rPr>
        <w:t>三</w:t>
      </w:r>
      <w:r>
        <w:rPr>
          <w:rFonts w:hint="eastAsia" w:ascii="黑体" w:hAnsi="黑体" w:eastAsia="黑体"/>
          <w:szCs w:val="36"/>
        </w:rPr>
        <w:t>、</w:t>
      </w:r>
      <w:r>
        <w:rPr>
          <w:rFonts w:hint="eastAsia" w:ascii="黑体" w:hAnsi="黑体" w:eastAsia="黑体"/>
          <w:szCs w:val="36"/>
          <w:lang w:eastAsia="zh-CN"/>
        </w:rPr>
        <w:t>配套工程</w:t>
      </w:r>
      <w:r>
        <w:tab/>
      </w:r>
      <w:r>
        <w:fldChar w:fldCharType="begin"/>
      </w:r>
      <w:r>
        <w:instrText xml:space="preserve"> PAGEREF _Toc14077 \h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10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_Toc1590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黑体" w:hAnsi="黑体" w:eastAsia="黑体"/>
          <w:szCs w:val="36"/>
          <w:lang w:val="en-US" w:eastAsia="zh-CN"/>
        </w:rPr>
        <w:t>四</w:t>
      </w:r>
      <w:r>
        <w:rPr>
          <w:rFonts w:hint="eastAsia" w:ascii="黑体" w:hAnsi="黑体" w:eastAsia="黑体"/>
          <w:szCs w:val="36"/>
        </w:rPr>
        <w:t>、厂家资料</w:t>
      </w:r>
      <w:r>
        <w:tab/>
      </w:r>
      <w:r>
        <w:fldChar w:fldCharType="begin"/>
      </w:r>
      <w:r>
        <w:instrText xml:space="preserve"> PAGEREF _Toc1590 \h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_Toc20350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宋体" w:hAnsi="宋体"/>
          <w:bCs w:val="0"/>
          <w:spacing w:val="0"/>
          <w:kern w:val="2"/>
          <w:szCs w:val="24"/>
        </w:rPr>
        <w:t>1、厂家简介（含产品市场占有率、销售情况等）</w:t>
      </w:r>
      <w:r>
        <w:tab/>
      </w:r>
      <w:r>
        <w:fldChar w:fldCharType="begin"/>
      </w:r>
      <w:r>
        <w:instrText xml:space="preserve"> PAGEREF _Toc20350 \h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_Toc9856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宋体" w:hAnsi="宋体"/>
          <w:bCs w:val="0"/>
          <w:spacing w:val="0"/>
          <w:kern w:val="2"/>
          <w:szCs w:val="24"/>
        </w:rPr>
        <w:t>2</w:t>
      </w:r>
      <w:r>
        <w:rPr>
          <w:rFonts w:hint="eastAsia" w:ascii="宋体" w:hAnsi="宋体"/>
          <w:bCs w:val="0"/>
          <w:spacing w:val="0"/>
          <w:kern w:val="2"/>
          <w:szCs w:val="24"/>
        </w:rPr>
        <w:t>、厂家资质文件</w:t>
      </w:r>
      <w:r>
        <w:tab/>
      </w:r>
      <w:r>
        <w:fldChar w:fldCharType="begin"/>
      </w:r>
      <w:r>
        <w:instrText xml:space="preserve"> PAGEREF _Toc9856 \h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_Toc16859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宋体" w:hAnsi="宋体"/>
          <w:bCs w:val="0"/>
          <w:spacing w:val="0"/>
          <w:kern w:val="2"/>
          <w:szCs w:val="24"/>
        </w:rPr>
        <w:t>3、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配套软、硬件</w:t>
      </w:r>
      <w:r>
        <w:rPr>
          <w:rFonts w:hint="eastAsia" w:ascii="宋体" w:hAnsi="宋体"/>
          <w:bCs w:val="0"/>
          <w:spacing w:val="0"/>
          <w:kern w:val="2"/>
          <w:szCs w:val="24"/>
        </w:rPr>
        <w:t>产品安装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部署的</w:t>
      </w:r>
      <w:r>
        <w:rPr>
          <w:rFonts w:hint="eastAsia" w:ascii="宋体" w:hAnsi="宋体"/>
          <w:bCs w:val="0"/>
          <w:spacing w:val="0"/>
          <w:kern w:val="2"/>
          <w:szCs w:val="24"/>
        </w:rPr>
        <w:t>要求条件</w:t>
      </w:r>
      <w:r>
        <w:tab/>
      </w:r>
      <w:r>
        <w:fldChar w:fldCharType="begin"/>
      </w:r>
      <w:r>
        <w:instrText xml:space="preserve"> PAGEREF _Toc16859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_Toc9167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宋体" w:hAnsi="宋体"/>
          <w:bCs w:val="0"/>
          <w:spacing w:val="0"/>
          <w:kern w:val="2"/>
          <w:szCs w:val="24"/>
        </w:rPr>
        <w:t>4</w:t>
      </w:r>
      <w:r>
        <w:rPr>
          <w:rFonts w:hint="eastAsia" w:ascii="宋体" w:hAnsi="宋体"/>
          <w:bCs w:val="0"/>
          <w:spacing w:val="0"/>
          <w:kern w:val="2"/>
          <w:szCs w:val="24"/>
        </w:rPr>
        <w:t>、厂家售后服务承诺书</w:t>
      </w:r>
      <w:r>
        <w:tab/>
      </w:r>
      <w:r>
        <w:fldChar w:fldCharType="begin"/>
      </w:r>
      <w:r>
        <w:instrText xml:space="preserve"> PAGEREF _Toc9167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_Toc25172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宋体" w:hAnsi="宋体"/>
          <w:bCs w:val="0"/>
          <w:spacing w:val="0"/>
          <w:kern w:val="2"/>
          <w:szCs w:val="24"/>
        </w:rPr>
        <w:t>5</w:t>
      </w:r>
      <w:r>
        <w:rPr>
          <w:rFonts w:hint="eastAsia" w:ascii="宋体" w:hAnsi="宋体"/>
          <w:bCs w:val="0"/>
          <w:spacing w:val="0"/>
          <w:kern w:val="2"/>
          <w:szCs w:val="24"/>
        </w:rPr>
        <w:t>、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配套硬件</w:t>
      </w:r>
      <w:r>
        <w:rPr>
          <w:rFonts w:hint="eastAsia" w:ascii="宋体" w:hAnsi="宋体"/>
          <w:bCs w:val="0"/>
          <w:spacing w:val="0"/>
          <w:kern w:val="2"/>
          <w:szCs w:val="24"/>
        </w:rPr>
        <w:t>产品情况</w:t>
      </w:r>
      <w:r>
        <w:tab/>
      </w:r>
      <w:r>
        <w:fldChar w:fldCharType="begin"/>
      </w:r>
      <w:r>
        <w:instrText xml:space="preserve"> PAGEREF _Toc25172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_Toc14423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宋体" w:hAnsi="宋体"/>
          <w:bCs w:val="0"/>
          <w:spacing w:val="0"/>
          <w:kern w:val="2"/>
          <w:szCs w:val="24"/>
        </w:rPr>
        <w:t>6、产品适用多种品牌同类耗材或无须耗材承诺函</w:t>
      </w:r>
      <w:r>
        <w:tab/>
      </w:r>
      <w:r>
        <w:fldChar w:fldCharType="begin"/>
      </w:r>
      <w:r>
        <w:instrText xml:space="preserve"> PAGEREF _Toc14423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_Toc1420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宋体" w:hAnsi="宋体"/>
          <w:bCs w:val="0"/>
          <w:spacing w:val="0"/>
          <w:kern w:val="2"/>
          <w:szCs w:val="24"/>
        </w:rPr>
        <w:t>7</w:t>
      </w:r>
      <w:r>
        <w:rPr>
          <w:rFonts w:hint="eastAsia" w:ascii="宋体" w:hAnsi="宋体"/>
          <w:bCs w:val="0"/>
          <w:spacing w:val="0"/>
          <w:kern w:val="2"/>
          <w:szCs w:val="24"/>
        </w:rPr>
        <w:t>、产品彩页（若彩页为PDF格式请转化成JPG格式插入）</w:t>
      </w:r>
      <w:r>
        <w:tab/>
      </w:r>
      <w:r>
        <w:fldChar w:fldCharType="begin"/>
      </w:r>
      <w:r>
        <w:instrText xml:space="preserve"> PAGEREF _Toc1420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_Toc25694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宋体" w:hAnsi="宋体"/>
          <w:bCs w:val="0"/>
          <w:spacing w:val="0"/>
          <w:kern w:val="2"/>
          <w:szCs w:val="24"/>
        </w:rPr>
        <w:t>8</w:t>
      </w:r>
      <w:r>
        <w:rPr>
          <w:rFonts w:hint="eastAsia" w:ascii="宋体" w:hAnsi="宋体"/>
          <w:bCs w:val="0"/>
          <w:spacing w:val="0"/>
          <w:kern w:val="2"/>
          <w:szCs w:val="24"/>
        </w:rPr>
        <w:t>、产品白皮书</w:t>
      </w:r>
      <w:r>
        <w:tab/>
      </w:r>
      <w:r>
        <w:fldChar w:fldCharType="begin"/>
      </w:r>
      <w:r>
        <w:instrText xml:space="preserve"> PAGEREF _Toc25694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10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_Toc6146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黑体" w:hAnsi="黑体" w:eastAsia="黑体"/>
          <w:szCs w:val="36"/>
          <w:lang w:val="en-US" w:eastAsia="zh-CN"/>
        </w:rPr>
        <w:t>五</w:t>
      </w:r>
      <w:r>
        <w:rPr>
          <w:rFonts w:hint="eastAsia" w:ascii="黑体" w:hAnsi="黑体" w:eastAsia="黑体"/>
          <w:szCs w:val="36"/>
        </w:rPr>
        <w:t>、报名单位资料</w:t>
      </w:r>
      <w:r>
        <w:tab/>
      </w:r>
      <w:r>
        <w:fldChar w:fldCharType="begin"/>
      </w:r>
      <w:r>
        <w:instrText xml:space="preserve"> PAGEREF _Toc6146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_Toc25210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Calibri" w:hAnsi="Calibri"/>
          <w:bCs/>
          <w:szCs w:val="24"/>
        </w:rPr>
        <w:t>1</w:t>
      </w:r>
      <w:r>
        <w:rPr>
          <w:rFonts w:hint="eastAsia" w:ascii="Calibri" w:hAnsi="Calibri"/>
          <w:bCs/>
          <w:szCs w:val="24"/>
        </w:rPr>
        <w:t>、经营许可证</w:t>
      </w:r>
      <w:r>
        <w:tab/>
      </w:r>
      <w:r>
        <w:fldChar w:fldCharType="begin"/>
      </w:r>
      <w:r>
        <w:instrText xml:space="preserve"> PAGEREF _Toc25210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_Toc4569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Calibri" w:hAnsi="Calibri"/>
          <w:bCs/>
          <w:szCs w:val="24"/>
        </w:rPr>
        <w:t>2、营业执照</w:t>
      </w:r>
      <w:r>
        <w:tab/>
      </w:r>
      <w:r>
        <w:fldChar w:fldCharType="begin"/>
      </w:r>
      <w:r>
        <w:instrText xml:space="preserve"> PAGEREF _Toc4569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_Toc23191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Calibri" w:hAnsi="Calibri"/>
          <w:bCs/>
          <w:szCs w:val="24"/>
        </w:rPr>
        <w:t>3</w:t>
      </w:r>
      <w:r>
        <w:rPr>
          <w:rFonts w:hint="eastAsia" w:ascii="Calibri" w:hAnsi="Calibri"/>
          <w:bCs/>
          <w:szCs w:val="24"/>
        </w:rPr>
        <w:t>、厂家出具给代理商的授权书</w:t>
      </w:r>
      <w:r>
        <w:tab/>
      </w:r>
      <w:r>
        <w:fldChar w:fldCharType="begin"/>
      </w:r>
      <w:r>
        <w:instrText xml:space="preserve"> PAGEREF _Toc23191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_Toc12860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Calibri" w:hAnsi="Calibri"/>
          <w:bCs/>
          <w:szCs w:val="24"/>
        </w:rPr>
        <w:t>4</w:t>
      </w:r>
      <w:r>
        <w:rPr>
          <w:rFonts w:hint="eastAsia" w:ascii="Calibri" w:hAnsi="Calibri"/>
          <w:bCs/>
          <w:szCs w:val="24"/>
        </w:rPr>
        <w:t>、法定代表人身份证明书</w:t>
      </w:r>
      <w:r>
        <w:tab/>
      </w:r>
      <w:r>
        <w:fldChar w:fldCharType="begin"/>
      </w:r>
      <w:r>
        <w:instrText xml:space="preserve"> PAGEREF _Toc12860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_Toc12895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Calibri" w:hAnsi="Calibri"/>
          <w:bCs/>
          <w:szCs w:val="24"/>
        </w:rPr>
        <w:t>5、法人授权委托证明书</w:t>
      </w:r>
      <w:r>
        <w:tab/>
      </w:r>
      <w:r>
        <w:fldChar w:fldCharType="begin"/>
      </w:r>
      <w:r>
        <w:instrText xml:space="preserve"> PAGEREF _Toc12895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spacing w:line="400" w:lineRule="exact"/>
        <w:rPr>
          <w:rFonts w:ascii="宋体" w:hAnsi="宋体"/>
          <w:sz w:val="26"/>
          <w:szCs w:val="26"/>
        </w:rPr>
      </w:pPr>
      <w:r>
        <w:rPr>
          <w:rFonts w:ascii="宋体" w:hAnsi="宋体"/>
          <w:bCs/>
          <w:szCs w:val="32"/>
          <w:lang w:val="zh-CN"/>
        </w:rPr>
        <w:fldChar w:fldCharType="end"/>
      </w:r>
    </w:p>
    <w:p>
      <w:pPr>
        <w:outlineLvl w:val="1"/>
        <w:rPr>
          <w:rFonts w:hint="eastAsia"/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outlineLvl w:val="0"/>
        <w:rPr>
          <w:rFonts w:hint="eastAsia" w:ascii="黑体" w:hAnsi="黑体" w:eastAsia="黑体"/>
          <w:b/>
          <w:sz w:val="36"/>
          <w:szCs w:val="36"/>
        </w:rPr>
      </w:pPr>
      <w:bookmarkStart w:id="0" w:name="_Toc25556"/>
      <w:bookmarkStart w:id="1" w:name="_Toc7575"/>
      <w:r>
        <w:rPr>
          <w:rFonts w:hint="eastAsia" w:ascii="黑体" w:hAnsi="黑体" w:eastAsia="黑体"/>
          <w:b/>
          <w:sz w:val="36"/>
          <w:szCs w:val="36"/>
        </w:rPr>
        <w:t>一、报</w:t>
      </w:r>
      <w:bookmarkEnd w:id="0"/>
      <w:bookmarkStart w:id="2" w:name="_Toc18588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价</w:t>
      </w:r>
      <w:r>
        <w:rPr>
          <w:rFonts w:hint="eastAsia" w:ascii="黑体" w:hAnsi="黑体" w:eastAsia="黑体"/>
          <w:b/>
          <w:sz w:val="36"/>
          <w:szCs w:val="36"/>
        </w:rPr>
        <w:t>函</w:t>
      </w:r>
      <w:bookmarkEnd w:id="1"/>
    </w:p>
    <w:p>
      <w:pPr>
        <w:jc w:val="center"/>
        <w:rPr>
          <w:rFonts w:hint="default" w:ascii="Calibri" w:hAnsi="Calibri" w:eastAsia="宋体" w:cs="Times New Roman"/>
          <w:b/>
          <w:sz w:val="24"/>
          <w:szCs w:val="36"/>
          <w:lang w:val="en-US" w:eastAsia="zh-CN"/>
        </w:rPr>
      </w:pPr>
      <w:bookmarkStart w:id="3" w:name="_Toc98945845"/>
      <w:bookmarkStart w:id="4" w:name="_Toc98945512"/>
      <w:r>
        <w:rPr>
          <w:rFonts w:hint="eastAsia" w:ascii="Calibri" w:hAnsi="Calibri" w:cs="Times New Roman"/>
          <w:b/>
          <w:sz w:val="44"/>
          <w:szCs w:val="36"/>
        </w:rPr>
        <w:t>报</w:t>
      </w:r>
      <w:r>
        <w:rPr>
          <w:rFonts w:hint="eastAsia" w:ascii="Calibri" w:hAnsi="Calibri" w:cs="Times New Roman"/>
          <w:b/>
          <w:sz w:val="44"/>
          <w:szCs w:val="36"/>
          <w:lang w:val="en-US" w:eastAsia="zh-CN"/>
        </w:rPr>
        <w:t>价函</w:t>
      </w:r>
    </w:p>
    <w:tbl>
      <w:tblPr>
        <w:tblStyle w:val="12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450"/>
        <w:gridCol w:w="144"/>
        <w:gridCol w:w="1842"/>
        <w:gridCol w:w="282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  <w:lang w:val="en-US" w:eastAsia="zh-CN"/>
              </w:rPr>
              <w:t>项目</w:t>
            </w:r>
            <w:r>
              <w:rPr>
                <w:rFonts w:hint="eastAsia" w:ascii="宋体" w:hAnsi="宋体" w:cs="Times New Roman"/>
                <w:b/>
                <w:sz w:val="22"/>
              </w:rPr>
              <w:t>名称</w:t>
            </w:r>
          </w:p>
        </w:tc>
        <w:tc>
          <w:tcPr>
            <w:tcW w:w="698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报名单位名称</w:t>
            </w:r>
          </w:p>
        </w:tc>
        <w:tc>
          <w:tcPr>
            <w:tcW w:w="6987" w:type="dxa"/>
            <w:gridSpan w:val="5"/>
            <w:noWrap w:val="0"/>
            <w:vAlign w:val="center"/>
          </w:tcPr>
          <w:p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公司地址</w:t>
            </w:r>
          </w:p>
        </w:tc>
        <w:tc>
          <w:tcPr>
            <w:tcW w:w="6987" w:type="dxa"/>
            <w:gridSpan w:val="5"/>
            <w:noWrap w:val="0"/>
            <w:vAlign w:val="center"/>
          </w:tcPr>
          <w:p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联系人员</w:t>
            </w:r>
          </w:p>
        </w:tc>
        <w:tc>
          <w:tcPr>
            <w:tcW w:w="2594" w:type="dxa"/>
            <w:gridSpan w:val="2"/>
            <w:noWrap w:val="0"/>
            <w:vAlign w:val="center"/>
          </w:tcPr>
          <w:p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手机号码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电子邮箱</w:t>
            </w:r>
          </w:p>
        </w:tc>
        <w:tc>
          <w:tcPr>
            <w:tcW w:w="2594" w:type="dxa"/>
            <w:gridSpan w:val="2"/>
            <w:noWrap w:val="0"/>
            <w:vAlign w:val="center"/>
          </w:tcPr>
          <w:p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公司座机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bookmarkStart w:id="43" w:name="_GoBack"/>
            <w:bookmarkEnd w:id="43"/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项目（含税）报价</w:t>
            </w:r>
          </w:p>
        </w:tc>
        <w:tc>
          <w:tcPr>
            <w:tcW w:w="6987" w:type="dxa"/>
            <w:gridSpan w:val="5"/>
            <w:noWrap w:val="0"/>
            <w:vAlign w:val="center"/>
          </w:tcPr>
          <w:p>
            <w:pPr>
              <w:ind w:left="-62"/>
              <w:rPr>
                <w:rFonts w:hint="default" w:ascii="宋体" w:hAnsi="宋体" w:eastAsia="宋体" w:cs="Times New Roman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val="en-US" w:eastAsia="zh-CN"/>
              </w:rPr>
              <w:t xml:space="preserve">        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功能模块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单价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ind w:left="-62" w:firstLine="19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数量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hint="default" w:ascii="宋体" w:hAnsi="宋体" w:eastAsia="宋体" w:cs="Times New Roman"/>
                <w:b/>
                <w:sz w:val="22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3" w:type="dxa"/>
            <w:gridSpan w:val="6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免费维</w:t>
            </w:r>
            <w:r>
              <w:rPr>
                <w:rFonts w:hint="eastAsia" w:ascii="宋体" w:hAnsi="宋体" w:cs="Times New Roman"/>
                <w:b/>
                <w:sz w:val="22"/>
              </w:rPr>
              <w:t xml:space="preserve">保期（ </w:t>
            </w:r>
            <w:r>
              <w:rPr>
                <w:rFonts w:ascii="宋体" w:hAnsi="宋体" w:cs="Times New Roman"/>
                <w:b/>
                <w:sz w:val="22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 w:val="22"/>
              </w:rPr>
              <w:t>）年，</w:t>
            </w: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维</w:t>
            </w:r>
            <w:r>
              <w:rPr>
                <w:rFonts w:hint="eastAsia" w:ascii="宋体" w:hAnsi="宋体" w:cs="Times New Roman"/>
                <w:b/>
                <w:sz w:val="22"/>
              </w:rPr>
              <w:t>保到期后维保报价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536" w:type="dxa"/>
            <w:gridSpan w:val="2"/>
            <w:tcBorders>
              <w:tl2br w:val="single" w:color="auto" w:sz="4" w:space="0"/>
            </w:tcBorders>
            <w:noWrap w:val="0"/>
            <w:vAlign w:val="center"/>
          </w:tcPr>
          <w:p>
            <w:pPr>
              <w:ind w:left="-62"/>
              <w:jc w:val="right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内容</w:t>
            </w:r>
          </w:p>
          <w:p>
            <w:pPr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期限</w:t>
            </w:r>
          </w:p>
        </w:tc>
        <w:tc>
          <w:tcPr>
            <w:tcW w:w="4537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val="en-US" w:eastAsia="zh-CN"/>
              </w:rPr>
              <w:t xml:space="preserve">                 维保报价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536" w:type="dxa"/>
            <w:gridSpan w:val="2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每</w:t>
            </w:r>
            <w:r>
              <w:rPr>
                <w:rFonts w:hint="eastAsia" w:ascii="宋体" w:hAnsi="宋体" w:cs="Times New Roman"/>
                <w:b/>
                <w:sz w:val="22"/>
              </w:rPr>
              <w:t>年</w:t>
            </w:r>
          </w:p>
        </w:tc>
        <w:tc>
          <w:tcPr>
            <w:tcW w:w="4537" w:type="dxa"/>
            <w:gridSpan w:val="4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9073" w:type="dxa"/>
            <w:gridSpan w:val="6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Times New Roman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单位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>（加盖公章）：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  <w:u w:val="single"/>
              </w:rPr>
              <w:t xml:space="preserve">                   </w:t>
            </w:r>
          </w:p>
          <w:p>
            <w:pPr>
              <w:spacing w:line="360" w:lineRule="auto"/>
              <w:jc w:val="left"/>
              <w:rPr>
                <w:rFonts w:ascii="宋体" w:hAnsi="宋体" w:cs="Times New Roman"/>
                <w:b/>
                <w:color w:val="auto"/>
                <w:sz w:val="22"/>
              </w:rPr>
            </w:pP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>报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  <w:lang w:val="en-US" w:eastAsia="zh-CN"/>
              </w:rPr>
              <w:t>价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>时间：202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 xml:space="preserve">年  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spacing w:line="360" w:lineRule="auto"/>
              <w:ind w:left="-60"/>
              <w:jc w:val="center"/>
              <w:rPr>
                <w:rFonts w:ascii="宋体" w:hAnsi="宋体" w:cs="Times New Roman"/>
                <w:b/>
                <w:color w:val="auto"/>
                <w:sz w:val="22"/>
              </w:rPr>
            </w:pP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>备注</w:t>
            </w:r>
          </w:p>
        </w:tc>
        <w:tc>
          <w:tcPr>
            <w:tcW w:w="6987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</w:rPr>
              <w:t>1、报</w:t>
            </w:r>
            <w:r>
              <w:rPr>
                <w:rFonts w:hint="eastAsia" w:ascii="宋体" w:hAnsi="宋体" w:cs="宋体"/>
                <w:b/>
                <w:color w:val="auto"/>
                <w:sz w:val="22"/>
                <w:lang w:val="en-US" w:eastAsia="zh-CN"/>
              </w:rPr>
              <w:t>价</w:t>
            </w:r>
            <w:r>
              <w:rPr>
                <w:rFonts w:hint="eastAsia" w:ascii="宋体" w:hAnsi="宋体" w:cs="宋体"/>
                <w:b/>
                <w:color w:val="auto"/>
                <w:sz w:val="22"/>
              </w:rPr>
              <w:t>函盖报名公司公章，一个项目一份报</w:t>
            </w:r>
            <w:r>
              <w:rPr>
                <w:rFonts w:hint="eastAsia" w:ascii="宋体" w:hAnsi="宋体" w:cs="宋体"/>
                <w:b/>
                <w:color w:val="auto"/>
                <w:sz w:val="22"/>
                <w:lang w:val="en-US" w:eastAsia="zh-CN"/>
              </w:rPr>
              <w:t>价</w:t>
            </w:r>
            <w:r>
              <w:rPr>
                <w:rFonts w:hint="eastAsia" w:ascii="宋体" w:hAnsi="宋体" w:cs="宋体"/>
                <w:b/>
                <w:color w:val="auto"/>
                <w:sz w:val="22"/>
              </w:rPr>
              <w:t>函。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</w:rPr>
              <w:t>2、报</w:t>
            </w:r>
            <w:r>
              <w:rPr>
                <w:rFonts w:hint="eastAsia" w:ascii="宋体" w:hAnsi="宋体" w:cs="宋体"/>
                <w:b/>
                <w:color w:val="auto"/>
                <w:sz w:val="22"/>
                <w:lang w:val="en-US" w:eastAsia="zh-CN"/>
              </w:rPr>
              <w:t>价</w:t>
            </w:r>
            <w:r>
              <w:rPr>
                <w:rFonts w:hint="eastAsia" w:ascii="宋体" w:hAnsi="宋体" w:cs="宋体"/>
                <w:b/>
                <w:color w:val="auto"/>
                <w:sz w:val="22"/>
              </w:rPr>
              <w:t>函电子文件须在报</w:t>
            </w:r>
            <w:r>
              <w:rPr>
                <w:rFonts w:hint="eastAsia" w:ascii="宋体" w:hAnsi="宋体" w:cs="宋体"/>
                <w:b/>
                <w:color w:val="auto"/>
                <w:sz w:val="22"/>
                <w:lang w:val="en-US" w:eastAsia="zh-CN"/>
              </w:rPr>
              <w:t>价</w:t>
            </w:r>
            <w:r>
              <w:rPr>
                <w:rFonts w:hint="eastAsia" w:ascii="宋体" w:hAnsi="宋体" w:cs="宋体"/>
                <w:b/>
                <w:color w:val="auto"/>
                <w:sz w:val="22"/>
              </w:rPr>
              <w:t>截止时间前发至指定邮箱方为报名成功。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</w:rPr>
              <w:t>3、</w:t>
            </w:r>
            <w:r>
              <w:rPr>
                <w:rFonts w:hint="eastAsia" w:ascii="宋体" w:hAnsi="宋体" w:cs="宋体"/>
                <w:b/>
                <w:color w:val="auto"/>
                <w:sz w:val="22"/>
                <w:lang w:val="en-US" w:eastAsia="zh-CN"/>
              </w:rPr>
              <w:t>报价函纸质版文件须在报价截止时间前寄送到指定地址。</w:t>
            </w:r>
          </w:p>
        </w:tc>
      </w:tr>
    </w:tbl>
    <w:p>
      <w:pPr>
        <w:jc w:val="left"/>
        <w:outlineLvl w:val="0"/>
        <w:rPr>
          <w:rFonts w:hint="eastAsia"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  <w:bookmarkEnd w:id="2"/>
      <w:bookmarkEnd w:id="3"/>
      <w:bookmarkEnd w:id="4"/>
      <w:bookmarkStart w:id="5" w:name="_Toc98945513"/>
      <w:bookmarkStart w:id="6" w:name="_Toc23839"/>
      <w:bookmarkStart w:id="7" w:name="_Toc11239"/>
      <w:bookmarkStart w:id="8" w:name="_Toc98945846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/>
          <w:b/>
          <w:sz w:val="36"/>
          <w:szCs w:val="36"/>
        </w:rPr>
        <w:t>、配置清单</w:t>
      </w:r>
      <w:bookmarkEnd w:id="5"/>
      <w:bookmarkEnd w:id="6"/>
      <w:bookmarkEnd w:id="7"/>
      <w:bookmarkEnd w:id="8"/>
    </w:p>
    <w:tbl>
      <w:tblPr>
        <w:tblStyle w:val="12"/>
        <w:tblW w:w="9356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419"/>
        <w:gridCol w:w="2543"/>
        <w:gridCol w:w="1559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序号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配置名称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该配置功能描述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数量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1</w:t>
            </w:r>
          </w:p>
        </w:tc>
        <w:tc>
          <w:tcPr>
            <w:tcW w:w="2419" w:type="dxa"/>
            <w:noWrap w:val="0"/>
            <w:vAlign w:val="top"/>
          </w:tcPr>
          <w:p>
            <w:pPr>
              <w:spacing w:line="360" w:lineRule="auto"/>
              <w:ind w:firstLine="720" w:firstLineChars="30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2</w:t>
            </w:r>
          </w:p>
        </w:tc>
        <w:tc>
          <w:tcPr>
            <w:tcW w:w="2419" w:type="dxa"/>
            <w:noWrap w:val="0"/>
            <w:vAlign w:val="top"/>
          </w:tcPr>
          <w:p>
            <w:pPr>
              <w:spacing w:line="360" w:lineRule="auto"/>
              <w:ind w:firstLine="720" w:firstLineChars="30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3</w:t>
            </w:r>
          </w:p>
        </w:tc>
        <w:tc>
          <w:tcPr>
            <w:tcW w:w="2419" w:type="dxa"/>
            <w:noWrap w:val="0"/>
            <w:vAlign w:val="top"/>
          </w:tcPr>
          <w:p>
            <w:pPr>
              <w:spacing w:line="360" w:lineRule="auto"/>
              <w:ind w:firstLine="720" w:firstLineChars="30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4</w:t>
            </w:r>
          </w:p>
        </w:tc>
        <w:tc>
          <w:tcPr>
            <w:tcW w:w="2419" w:type="dxa"/>
            <w:noWrap w:val="0"/>
            <w:vAlign w:val="top"/>
          </w:tcPr>
          <w:p>
            <w:pPr>
              <w:spacing w:line="360" w:lineRule="auto"/>
              <w:ind w:firstLine="720" w:firstLineChars="30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5</w:t>
            </w:r>
          </w:p>
        </w:tc>
        <w:tc>
          <w:tcPr>
            <w:tcW w:w="2419" w:type="dxa"/>
            <w:noWrap w:val="0"/>
            <w:vAlign w:val="top"/>
          </w:tcPr>
          <w:p>
            <w:pPr>
              <w:spacing w:line="360" w:lineRule="auto"/>
              <w:ind w:firstLine="600" w:firstLineChars="25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ascii="宋体" w:hAnsi="宋体" w:cs="汉仪中宋简"/>
                <w:sz w:val="24"/>
                <w:szCs w:val="24"/>
              </w:rPr>
              <w:t>6</w:t>
            </w:r>
          </w:p>
        </w:tc>
        <w:tc>
          <w:tcPr>
            <w:tcW w:w="2419" w:type="dxa"/>
            <w:noWrap w:val="0"/>
            <w:vAlign w:val="top"/>
          </w:tcPr>
          <w:p>
            <w:pPr>
              <w:spacing w:line="360" w:lineRule="auto"/>
              <w:ind w:firstLine="600" w:firstLineChars="25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7</w:t>
            </w:r>
          </w:p>
        </w:tc>
        <w:tc>
          <w:tcPr>
            <w:tcW w:w="2419" w:type="dxa"/>
            <w:noWrap w:val="0"/>
            <w:vAlign w:val="top"/>
          </w:tcPr>
          <w:p>
            <w:pPr>
              <w:spacing w:line="360" w:lineRule="auto"/>
              <w:ind w:firstLine="600" w:firstLineChars="25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ascii="宋体" w:hAnsi="宋体" w:cs="汉仪中宋简"/>
                <w:sz w:val="24"/>
                <w:szCs w:val="24"/>
              </w:rPr>
              <w:t>…</w:t>
            </w:r>
          </w:p>
        </w:tc>
        <w:tc>
          <w:tcPr>
            <w:tcW w:w="2419" w:type="dxa"/>
            <w:noWrap w:val="0"/>
            <w:vAlign w:val="top"/>
          </w:tcPr>
          <w:p>
            <w:pPr>
              <w:spacing w:line="360" w:lineRule="auto"/>
              <w:ind w:firstLine="600" w:firstLineChars="25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</w:tbl>
    <w:p>
      <w:pPr>
        <w:jc w:val="left"/>
        <w:outlineLvl w:val="9"/>
        <w:rPr>
          <w:rFonts w:hint="eastAsia" w:ascii="黑体" w:hAnsi="黑体" w:eastAsia="黑体"/>
          <w:b/>
          <w:sz w:val="36"/>
          <w:szCs w:val="36"/>
        </w:rPr>
      </w:pPr>
      <w:bookmarkStart w:id="9" w:name="_Toc98945847"/>
      <w:bookmarkStart w:id="10" w:name="_Toc11088"/>
      <w:bookmarkStart w:id="11" w:name="_Toc98945514"/>
    </w:p>
    <w:bookmarkEnd w:id="9"/>
    <w:bookmarkEnd w:id="10"/>
    <w:bookmarkEnd w:id="11"/>
    <w:p>
      <w:pPr>
        <w:spacing w:line="360" w:lineRule="auto"/>
        <w:outlineLvl w:val="0"/>
        <w:rPr>
          <w:rFonts w:hint="eastAsia" w:ascii="黑体" w:hAnsi="黑体" w:eastAsia="黑体"/>
          <w:b/>
          <w:sz w:val="36"/>
          <w:szCs w:val="36"/>
          <w:lang w:eastAsia="zh-CN"/>
        </w:rPr>
      </w:pPr>
      <w:bookmarkStart w:id="12" w:name="_Toc14077"/>
      <w:bookmarkStart w:id="13" w:name="_Toc98945848"/>
      <w:bookmarkStart w:id="14" w:name="_Toc98945515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三</w:t>
      </w:r>
      <w:r>
        <w:rPr>
          <w:rFonts w:hint="eastAsia" w:ascii="黑体" w:hAnsi="黑体" w:eastAsia="黑体"/>
          <w:b/>
          <w:sz w:val="36"/>
          <w:szCs w:val="36"/>
        </w:rPr>
        <w:t>、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配套工程</w:t>
      </w:r>
      <w:bookmarkEnd w:id="12"/>
    </w:p>
    <w:bookmarkEnd w:id="13"/>
    <w:bookmarkEnd w:id="14"/>
    <w:tbl>
      <w:tblPr>
        <w:tblStyle w:val="12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155"/>
        <w:gridCol w:w="1194"/>
        <w:gridCol w:w="1116"/>
        <w:gridCol w:w="1380"/>
        <w:gridCol w:w="1113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配套</w:t>
            </w:r>
          </w:p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工程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项目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现有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调整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新建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预算（元）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人员</w:t>
            </w:r>
          </w:p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配备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sz w:val="24"/>
                <w:lang w:bidi="ar"/>
              </w:rPr>
              <w:t>现有人数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sz w:val="24"/>
                <w:lang w:bidi="ar"/>
              </w:rPr>
              <w:t>应有人数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sz w:val="24"/>
                <w:lang w:bidi="ar"/>
              </w:rPr>
              <w:t>调入人数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宋体" w:cs="宋体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sz w:val="24"/>
                <w:lang w:bidi="ar"/>
              </w:rPr>
              <w:t>培训要求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□院内</w:t>
            </w: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□院外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sz w:val="24"/>
                <w:lang w:bidi="ar"/>
              </w:rPr>
              <w:t>经费来源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□医院</w:t>
            </w: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□厂家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其他预算</w:t>
            </w:r>
          </w:p>
        </w:tc>
        <w:tc>
          <w:tcPr>
            <w:tcW w:w="75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该项目要求配套预算合计 (元)</w:t>
            </w: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</w:tr>
    </w:tbl>
    <w:p>
      <w:pPr>
        <w:spacing w:line="360" w:lineRule="auto"/>
        <w:outlineLvl w:val="9"/>
        <w:rPr>
          <w:rFonts w:hint="eastAsia" w:ascii="黑体" w:hAnsi="黑体" w:eastAsia="黑体"/>
          <w:b/>
          <w:sz w:val="44"/>
          <w:szCs w:val="44"/>
        </w:rPr>
      </w:pPr>
    </w:p>
    <w:p>
      <w:pPr>
        <w:outlineLvl w:val="9"/>
        <w:rPr>
          <w:rFonts w:ascii="黑体" w:hAnsi="黑体" w:eastAsia="黑体"/>
          <w:b/>
          <w:sz w:val="36"/>
          <w:szCs w:val="36"/>
        </w:rPr>
      </w:pPr>
      <w:bookmarkStart w:id="15" w:name="_Toc98945516"/>
      <w:bookmarkStart w:id="16" w:name="_Toc98945849"/>
    </w:p>
    <w:p>
      <w:pPr>
        <w:outlineLvl w:val="0"/>
        <w:rPr>
          <w:rFonts w:ascii="黑体" w:hAnsi="黑体" w:eastAsia="黑体"/>
          <w:b/>
          <w:sz w:val="36"/>
          <w:szCs w:val="36"/>
        </w:rPr>
      </w:pPr>
      <w:bookmarkStart w:id="17" w:name="_Toc1590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四</w:t>
      </w:r>
      <w:r>
        <w:rPr>
          <w:rFonts w:hint="eastAsia" w:ascii="黑体" w:hAnsi="黑体" w:eastAsia="黑体"/>
          <w:b/>
          <w:sz w:val="36"/>
          <w:szCs w:val="36"/>
        </w:rPr>
        <w:t>、厂家资料</w:t>
      </w:r>
      <w:bookmarkEnd w:id="15"/>
      <w:bookmarkEnd w:id="16"/>
      <w:bookmarkEnd w:id="17"/>
    </w:p>
    <w:p>
      <w:pPr>
        <w:pStyle w:val="15"/>
        <w:spacing w:line="360" w:lineRule="auto"/>
        <w:outlineLvl w:val="1"/>
        <w:rPr>
          <w:rFonts w:ascii="宋体" w:hAnsi="宋体"/>
          <w:bCs w:val="0"/>
          <w:spacing w:val="0"/>
          <w:kern w:val="2"/>
          <w:szCs w:val="24"/>
        </w:rPr>
      </w:pPr>
      <w:bookmarkStart w:id="18" w:name="_Toc20350"/>
      <w:r>
        <w:rPr>
          <w:rFonts w:hint="eastAsia" w:ascii="宋体" w:hAnsi="宋体"/>
          <w:bCs w:val="0"/>
          <w:spacing w:val="0"/>
          <w:kern w:val="2"/>
          <w:szCs w:val="24"/>
        </w:rPr>
        <w:t>1、厂家简介（含产品市场占有率、销售情况等）</w:t>
      </w:r>
      <w:bookmarkEnd w:id="18"/>
    </w:p>
    <w:p>
      <w:pPr>
        <w:pStyle w:val="15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19" w:name="_Toc9856"/>
      <w:r>
        <w:rPr>
          <w:rFonts w:ascii="宋体" w:hAnsi="宋体"/>
          <w:bCs w:val="0"/>
          <w:spacing w:val="0"/>
          <w:kern w:val="2"/>
          <w:szCs w:val="24"/>
        </w:rPr>
        <w:t>2</w:t>
      </w:r>
      <w:r>
        <w:rPr>
          <w:rFonts w:hint="eastAsia" w:ascii="宋体" w:hAnsi="宋体"/>
          <w:bCs w:val="0"/>
          <w:spacing w:val="0"/>
          <w:kern w:val="2"/>
          <w:szCs w:val="24"/>
        </w:rPr>
        <w:t>、厂家资质文件</w:t>
      </w:r>
      <w:bookmarkEnd w:id="19"/>
    </w:p>
    <w:p>
      <w:pPr>
        <w:pStyle w:val="15"/>
        <w:spacing w:line="360" w:lineRule="auto"/>
        <w:outlineLvl w:val="9"/>
        <w:rPr>
          <w:rFonts w:ascii="宋体" w:hAnsi="宋体"/>
          <w:bCs w:val="0"/>
          <w:spacing w:val="0"/>
          <w:kern w:val="2"/>
          <w:szCs w:val="24"/>
        </w:rPr>
      </w:pPr>
      <w:r>
        <w:rPr>
          <w:rFonts w:hint="eastAsia" w:ascii="宋体" w:hAnsi="宋体"/>
          <w:bCs w:val="0"/>
          <w:spacing w:val="0"/>
          <w:kern w:val="2"/>
          <w:szCs w:val="24"/>
        </w:rPr>
        <w:t>（1）营业执照</w:t>
      </w:r>
    </w:p>
    <w:p>
      <w:pPr>
        <w:pStyle w:val="15"/>
        <w:spacing w:line="360" w:lineRule="auto"/>
        <w:outlineLvl w:val="9"/>
        <w:rPr>
          <w:rFonts w:ascii="宋体" w:hAnsi="宋体"/>
          <w:bCs w:val="0"/>
          <w:spacing w:val="0"/>
          <w:kern w:val="2"/>
          <w:szCs w:val="24"/>
        </w:rPr>
      </w:pPr>
      <w:r>
        <w:rPr>
          <w:rFonts w:hint="eastAsia" w:ascii="宋体" w:hAnsi="宋体"/>
          <w:bCs w:val="0"/>
          <w:spacing w:val="0"/>
          <w:kern w:val="2"/>
          <w:szCs w:val="24"/>
        </w:rPr>
        <w:t>（</w:t>
      </w:r>
      <w:r>
        <w:rPr>
          <w:rFonts w:hint="eastAsia" w:ascii="宋体" w:hAnsi="宋体"/>
          <w:bCs w:val="0"/>
          <w:spacing w:val="0"/>
          <w:kern w:val="2"/>
          <w:szCs w:val="24"/>
          <w:lang w:val="en-US" w:eastAsia="zh-CN"/>
        </w:rPr>
        <w:t>2</w:t>
      </w:r>
      <w:r>
        <w:rPr>
          <w:rFonts w:hint="eastAsia" w:ascii="宋体" w:hAnsi="宋体"/>
          <w:bCs w:val="0"/>
          <w:spacing w:val="0"/>
          <w:kern w:val="2"/>
          <w:szCs w:val="24"/>
        </w:rPr>
        <w:t>）近三年广东省二甲以上医院客户名单或全国同级别医院用户名单</w:t>
      </w:r>
    </w:p>
    <w:p>
      <w:pPr>
        <w:pStyle w:val="15"/>
        <w:spacing w:line="360" w:lineRule="auto"/>
        <w:outlineLvl w:val="9"/>
        <w:rPr>
          <w:rFonts w:ascii="宋体" w:hAnsi="宋体"/>
          <w:bCs w:val="0"/>
          <w:spacing w:val="0"/>
          <w:kern w:val="2"/>
          <w:szCs w:val="24"/>
        </w:rPr>
      </w:pPr>
      <w:r>
        <w:rPr>
          <w:rFonts w:hint="eastAsia" w:ascii="宋体" w:hAnsi="宋体"/>
          <w:bCs w:val="0"/>
          <w:spacing w:val="0"/>
          <w:kern w:val="2"/>
          <w:szCs w:val="24"/>
        </w:rPr>
        <w:t>（</w:t>
      </w:r>
      <w:r>
        <w:rPr>
          <w:rFonts w:hint="eastAsia" w:ascii="宋体" w:hAnsi="宋体"/>
          <w:bCs w:val="0"/>
          <w:spacing w:val="0"/>
          <w:kern w:val="2"/>
          <w:szCs w:val="24"/>
          <w:lang w:val="en-US" w:eastAsia="zh-CN"/>
        </w:rPr>
        <w:t>3</w:t>
      </w:r>
      <w:r>
        <w:rPr>
          <w:rFonts w:hint="eastAsia" w:ascii="宋体" w:hAnsi="宋体"/>
          <w:bCs w:val="0"/>
          <w:spacing w:val="0"/>
          <w:kern w:val="2"/>
          <w:szCs w:val="24"/>
        </w:rPr>
        <w:t>）提供至少三家二甲以上医院成交记录证明（广东省内三级医院优先），如销售合同、发票等。</w:t>
      </w:r>
    </w:p>
    <w:p>
      <w:pPr>
        <w:pStyle w:val="15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20" w:name="_Toc16859"/>
      <w:r>
        <w:rPr>
          <w:rFonts w:hint="eastAsia" w:ascii="宋体" w:hAnsi="宋体"/>
          <w:bCs w:val="0"/>
          <w:spacing w:val="0"/>
          <w:kern w:val="2"/>
          <w:szCs w:val="24"/>
        </w:rPr>
        <w:t>3、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配套软、硬件</w:t>
      </w:r>
      <w:r>
        <w:rPr>
          <w:rFonts w:hint="eastAsia" w:ascii="宋体" w:hAnsi="宋体"/>
          <w:bCs w:val="0"/>
          <w:spacing w:val="0"/>
          <w:kern w:val="2"/>
          <w:szCs w:val="24"/>
        </w:rPr>
        <w:t>产品安装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部署的</w:t>
      </w:r>
      <w:r>
        <w:rPr>
          <w:rFonts w:hint="eastAsia" w:ascii="宋体" w:hAnsi="宋体"/>
          <w:bCs w:val="0"/>
          <w:spacing w:val="0"/>
          <w:kern w:val="2"/>
          <w:szCs w:val="24"/>
        </w:rPr>
        <w:t>要求条件</w:t>
      </w:r>
      <w:bookmarkEnd w:id="20"/>
    </w:p>
    <w:p>
      <w:pPr>
        <w:pStyle w:val="15"/>
        <w:spacing w:line="360" w:lineRule="auto"/>
        <w:outlineLvl w:val="1"/>
        <w:rPr>
          <w:rFonts w:ascii="宋体" w:hAnsi="宋体"/>
          <w:bCs w:val="0"/>
          <w:spacing w:val="0"/>
          <w:kern w:val="2"/>
          <w:szCs w:val="24"/>
        </w:rPr>
      </w:pPr>
      <w:bookmarkStart w:id="21" w:name="_Toc9167"/>
      <w:r>
        <w:rPr>
          <w:rFonts w:ascii="宋体" w:hAnsi="宋体"/>
          <w:bCs w:val="0"/>
          <w:spacing w:val="0"/>
          <w:kern w:val="2"/>
          <w:szCs w:val="24"/>
        </w:rPr>
        <w:t>4</w:t>
      </w:r>
      <w:r>
        <w:rPr>
          <w:rFonts w:hint="eastAsia" w:ascii="宋体" w:hAnsi="宋体"/>
          <w:bCs w:val="0"/>
          <w:spacing w:val="0"/>
          <w:kern w:val="2"/>
          <w:szCs w:val="24"/>
        </w:rPr>
        <w:t>、厂家售后服务承诺书</w:t>
      </w:r>
      <w:bookmarkEnd w:id="21"/>
    </w:p>
    <w:p>
      <w:pPr>
        <w:pStyle w:val="15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22" w:name="_Toc25172"/>
      <w:r>
        <w:rPr>
          <w:rFonts w:ascii="宋体" w:hAnsi="宋体"/>
          <w:bCs w:val="0"/>
          <w:spacing w:val="0"/>
          <w:kern w:val="2"/>
          <w:szCs w:val="24"/>
        </w:rPr>
        <w:t>5</w:t>
      </w:r>
      <w:r>
        <w:rPr>
          <w:rFonts w:hint="eastAsia" w:ascii="宋体" w:hAnsi="宋体"/>
          <w:bCs w:val="0"/>
          <w:spacing w:val="0"/>
          <w:kern w:val="2"/>
          <w:szCs w:val="24"/>
        </w:rPr>
        <w:t>、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配套硬件</w:t>
      </w:r>
      <w:r>
        <w:rPr>
          <w:rFonts w:hint="eastAsia" w:ascii="宋体" w:hAnsi="宋体"/>
          <w:bCs w:val="0"/>
          <w:spacing w:val="0"/>
          <w:kern w:val="2"/>
          <w:szCs w:val="24"/>
        </w:rPr>
        <w:t>产品情况</w:t>
      </w:r>
      <w:bookmarkEnd w:id="22"/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231"/>
        <w:gridCol w:w="2155"/>
        <w:gridCol w:w="1712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  <w:lang w:eastAsia="zh-CN"/>
              </w:rPr>
              <w:t>硬件</w:t>
            </w: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配件类型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序号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名称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规格/型号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restart"/>
            <w:noWrap w:val="0"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  <w:lang w:eastAsia="zh-CN"/>
              </w:rPr>
              <w:t>重点硬件</w:t>
            </w: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配件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1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2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3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4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ascii="宋体" w:hAnsi="宋体"/>
                <w:bCs w:val="0"/>
                <w:spacing w:val="0"/>
                <w:kern w:val="2"/>
                <w:szCs w:val="24"/>
              </w:rPr>
              <w:t>…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</w:tbl>
    <w:p>
      <w:pPr>
        <w:pStyle w:val="15"/>
        <w:spacing w:line="360" w:lineRule="auto"/>
        <w:outlineLvl w:val="1"/>
        <w:rPr>
          <w:rFonts w:ascii="宋体" w:hAnsi="宋体"/>
          <w:bCs w:val="0"/>
          <w:spacing w:val="0"/>
          <w:kern w:val="2"/>
          <w:szCs w:val="24"/>
        </w:rPr>
      </w:pPr>
      <w:bookmarkStart w:id="23" w:name="_Toc14423"/>
      <w:r>
        <w:rPr>
          <w:rFonts w:hint="eastAsia" w:ascii="宋体" w:hAnsi="宋体"/>
          <w:bCs w:val="0"/>
          <w:spacing w:val="0"/>
          <w:kern w:val="2"/>
          <w:szCs w:val="24"/>
        </w:rPr>
        <w:t>6、产品适用多种品牌同类耗材或无须耗材承诺函</w:t>
      </w:r>
      <w:bookmarkEnd w:id="23"/>
    </w:p>
    <w:p>
      <w:pPr>
        <w:pStyle w:val="15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24" w:name="_Toc1420"/>
      <w:r>
        <w:rPr>
          <w:rFonts w:ascii="宋体" w:hAnsi="宋体"/>
          <w:bCs w:val="0"/>
          <w:spacing w:val="0"/>
          <w:kern w:val="2"/>
          <w:szCs w:val="24"/>
        </w:rPr>
        <w:t>7</w:t>
      </w:r>
      <w:r>
        <w:rPr>
          <w:rFonts w:hint="eastAsia" w:ascii="宋体" w:hAnsi="宋体"/>
          <w:bCs w:val="0"/>
          <w:spacing w:val="0"/>
          <w:kern w:val="2"/>
          <w:szCs w:val="24"/>
        </w:rPr>
        <w:t>、产品彩页（若彩页为PDF格式请转化成JPG格式插入）</w:t>
      </w:r>
      <w:bookmarkEnd w:id="24"/>
    </w:p>
    <w:p>
      <w:pPr>
        <w:pStyle w:val="15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25" w:name="_Toc25694"/>
      <w:r>
        <w:rPr>
          <w:rFonts w:ascii="宋体" w:hAnsi="宋体"/>
          <w:bCs w:val="0"/>
          <w:spacing w:val="0"/>
          <w:kern w:val="2"/>
          <w:szCs w:val="24"/>
        </w:rPr>
        <w:t>8</w:t>
      </w:r>
      <w:r>
        <w:rPr>
          <w:rFonts w:hint="eastAsia" w:ascii="宋体" w:hAnsi="宋体"/>
          <w:bCs w:val="0"/>
          <w:spacing w:val="0"/>
          <w:kern w:val="2"/>
          <w:szCs w:val="24"/>
        </w:rPr>
        <w:t>、产品白皮书</w:t>
      </w:r>
      <w:bookmarkEnd w:id="25"/>
    </w:p>
    <w:p>
      <w:pPr>
        <w:outlineLvl w:val="9"/>
        <w:rPr>
          <w:rFonts w:hint="eastAsia" w:ascii="黑体" w:hAnsi="黑体" w:eastAsia="黑体"/>
          <w:b/>
          <w:sz w:val="36"/>
          <w:szCs w:val="36"/>
        </w:rPr>
      </w:pPr>
      <w:bookmarkStart w:id="26" w:name="_Toc98945517"/>
      <w:bookmarkStart w:id="27" w:name="_Toc98945850"/>
      <w:bookmarkStart w:id="28" w:name="_Toc8985"/>
    </w:p>
    <w:p>
      <w:pPr>
        <w:outlineLvl w:val="0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  <w:bookmarkStart w:id="29" w:name="_Toc6146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/>
          <w:b/>
          <w:sz w:val="36"/>
          <w:szCs w:val="36"/>
        </w:rPr>
        <w:t>、报名单位资料</w:t>
      </w:r>
      <w:bookmarkEnd w:id="26"/>
      <w:bookmarkEnd w:id="27"/>
      <w:bookmarkEnd w:id="29"/>
    </w:p>
    <w:bookmarkEnd w:id="28"/>
    <w:p>
      <w:pPr>
        <w:spacing w:line="360" w:lineRule="auto"/>
        <w:outlineLvl w:val="1"/>
        <w:rPr>
          <w:rFonts w:ascii="Calibri" w:hAnsi="Calibri"/>
          <w:bCs/>
          <w:sz w:val="24"/>
          <w:szCs w:val="24"/>
        </w:rPr>
      </w:pPr>
      <w:bookmarkStart w:id="30" w:name="_Toc25210"/>
      <w:bookmarkStart w:id="31" w:name="_Toc98945519"/>
      <w:bookmarkStart w:id="32" w:name="_Toc98945852"/>
      <w:r>
        <w:rPr>
          <w:rFonts w:ascii="Calibri" w:hAnsi="Calibri"/>
          <w:bCs/>
          <w:sz w:val="24"/>
          <w:szCs w:val="24"/>
        </w:rPr>
        <w:t>1</w:t>
      </w:r>
      <w:r>
        <w:rPr>
          <w:rFonts w:hint="eastAsia" w:ascii="Calibri" w:hAnsi="Calibri"/>
          <w:bCs/>
          <w:sz w:val="24"/>
          <w:szCs w:val="24"/>
        </w:rPr>
        <w:t>、经营许可证</w:t>
      </w:r>
      <w:bookmarkEnd w:id="30"/>
    </w:p>
    <w:p>
      <w:pPr>
        <w:spacing w:line="360" w:lineRule="auto"/>
        <w:outlineLvl w:val="1"/>
        <w:rPr>
          <w:rFonts w:ascii="Calibri" w:hAnsi="Calibri"/>
          <w:bCs/>
          <w:sz w:val="24"/>
          <w:szCs w:val="24"/>
        </w:rPr>
      </w:pPr>
      <w:bookmarkStart w:id="33" w:name="_Toc4569"/>
      <w:r>
        <w:rPr>
          <w:rFonts w:hint="eastAsia" w:ascii="Calibri" w:hAnsi="Calibri"/>
          <w:bCs/>
          <w:sz w:val="24"/>
          <w:szCs w:val="24"/>
        </w:rPr>
        <w:t>2、营业执照</w:t>
      </w:r>
      <w:bookmarkEnd w:id="31"/>
      <w:bookmarkEnd w:id="32"/>
      <w:bookmarkEnd w:id="33"/>
    </w:p>
    <w:p>
      <w:pPr>
        <w:spacing w:line="360" w:lineRule="auto"/>
        <w:outlineLvl w:val="1"/>
        <w:rPr>
          <w:rFonts w:ascii="Calibri" w:hAnsi="Calibri"/>
          <w:bCs/>
          <w:sz w:val="24"/>
          <w:szCs w:val="24"/>
        </w:rPr>
      </w:pPr>
      <w:bookmarkStart w:id="34" w:name="_Toc23191"/>
      <w:bookmarkStart w:id="35" w:name="_Toc98945853"/>
      <w:bookmarkStart w:id="36" w:name="_Toc98945520"/>
      <w:r>
        <w:rPr>
          <w:rFonts w:ascii="Calibri" w:hAnsi="Calibri"/>
          <w:bCs/>
          <w:sz w:val="24"/>
          <w:szCs w:val="24"/>
        </w:rPr>
        <w:t>3</w:t>
      </w:r>
      <w:r>
        <w:rPr>
          <w:rFonts w:hint="eastAsia" w:ascii="Calibri" w:hAnsi="Calibri"/>
          <w:bCs/>
          <w:sz w:val="24"/>
          <w:szCs w:val="24"/>
        </w:rPr>
        <w:t>、厂家出具给代理商的授权书</w:t>
      </w:r>
      <w:bookmarkEnd w:id="34"/>
      <w:bookmarkEnd w:id="35"/>
      <w:bookmarkEnd w:id="36"/>
    </w:p>
    <w:p>
      <w:pPr>
        <w:spacing w:line="360" w:lineRule="auto"/>
        <w:outlineLvl w:val="1"/>
        <w:rPr>
          <w:rFonts w:hint="eastAsia" w:ascii="Calibri" w:hAnsi="Calibri"/>
          <w:bCs/>
          <w:sz w:val="24"/>
          <w:szCs w:val="24"/>
        </w:rPr>
      </w:pPr>
      <w:bookmarkStart w:id="37" w:name="_Toc98945521"/>
      <w:bookmarkStart w:id="38" w:name="_Toc98945854"/>
      <w:bookmarkStart w:id="39" w:name="_Toc12860"/>
      <w:r>
        <w:rPr>
          <w:rFonts w:ascii="Calibri" w:hAnsi="Calibri"/>
          <w:bCs/>
          <w:sz w:val="24"/>
          <w:szCs w:val="24"/>
        </w:rPr>
        <w:t>4</w:t>
      </w:r>
      <w:r>
        <w:rPr>
          <w:rFonts w:hint="eastAsia" w:ascii="Calibri" w:hAnsi="Calibri"/>
          <w:bCs/>
          <w:sz w:val="24"/>
          <w:szCs w:val="24"/>
        </w:rPr>
        <w:t>、法定代表人身份证明书</w:t>
      </w:r>
      <w:bookmarkEnd w:id="37"/>
      <w:bookmarkEnd w:id="38"/>
      <w:bookmarkEnd w:id="39"/>
      <w:bookmarkStart w:id="40" w:name="_Toc26613"/>
    </w:p>
    <w:p>
      <w:pPr>
        <w:pStyle w:val="16"/>
        <w:spacing w:line="360" w:lineRule="auto"/>
        <w:ind w:firstLine="632" w:firstLineChars="225"/>
        <w:jc w:val="center"/>
        <w:rPr>
          <w:rFonts w:hAnsi="宋体" w:cs="Courier New"/>
          <w:b/>
          <w:kern w:val="0"/>
          <w:sz w:val="28"/>
          <w:szCs w:val="28"/>
        </w:rPr>
      </w:pPr>
      <w:bookmarkStart w:id="41" w:name="_Hlk98942165"/>
      <w:r>
        <w:rPr>
          <w:rFonts w:hint="eastAsia" w:hAnsi="宋体" w:cs="Courier New"/>
          <w:b/>
          <w:kern w:val="0"/>
          <w:sz w:val="28"/>
          <w:szCs w:val="28"/>
        </w:rPr>
        <w:t>法定代表人身份证明书</w:t>
      </w:r>
      <w:bookmarkEnd w:id="41"/>
    </w:p>
    <w:p>
      <w:pPr>
        <w:pStyle w:val="4"/>
        <w:spacing w:line="360" w:lineRule="auto"/>
        <w:ind w:firstLine="48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致：</w:t>
      </w:r>
      <w:r>
        <w:rPr>
          <w:rFonts w:ascii="宋体" w:hAnsi="宋体"/>
          <w:sz w:val="24"/>
          <w:szCs w:val="21"/>
        </w:rPr>
        <w:t xml:space="preserve"> </w:t>
      </w:r>
    </w:p>
    <w:p>
      <w:pPr>
        <w:pStyle w:val="4"/>
        <w:spacing w:line="360" w:lineRule="auto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同志，现任我单位职务，为法定代表人，特此证明。</w:t>
      </w:r>
    </w:p>
    <w:p>
      <w:pPr>
        <w:pStyle w:val="4"/>
        <w:spacing w:line="360" w:lineRule="auto"/>
        <w:ind w:firstLine="480"/>
        <w:rPr>
          <w:rFonts w:ascii="宋体" w:hAnsi="宋体"/>
          <w:sz w:val="24"/>
          <w:szCs w:val="21"/>
        </w:rPr>
      </w:pPr>
    </w:p>
    <w:p>
      <w:pPr>
        <w:pStyle w:val="4"/>
        <w:spacing w:line="360" w:lineRule="auto"/>
        <w:ind w:firstLine="48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签发日期：   单位：（盖章）</w:t>
      </w:r>
    </w:p>
    <w:p>
      <w:pPr>
        <w:pStyle w:val="4"/>
        <w:spacing w:line="360" w:lineRule="auto"/>
        <w:ind w:firstLine="480"/>
        <w:rPr>
          <w:rFonts w:ascii="宋体" w:hAnsi="宋体"/>
          <w:sz w:val="24"/>
          <w:szCs w:val="21"/>
        </w:rPr>
      </w:pPr>
    </w:p>
    <w:p>
      <w:pPr>
        <w:pStyle w:val="4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附：代表人性别：   年龄：    身份证号码：</w:t>
      </w:r>
    </w:p>
    <w:p>
      <w:pPr>
        <w:pStyle w:val="4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联系电话：</w:t>
      </w:r>
    </w:p>
    <w:p>
      <w:pPr>
        <w:pStyle w:val="4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营业执照号码：            经济性质：</w:t>
      </w:r>
    </w:p>
    <w:p>
      <w:pPr>
        <w:pStyle w:val="4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主营（产）：</w:t>
      </w:r>
    </w:p>
    <w:p>
      <w:pPr>
        <w:pStyle w:val="4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兼营（产）：</w:t>
      </w:r>
    </w:p>
    <w:p>
      <w:pPr>
        <w:pStyle w:val="4"/>
        <w:spacing w:line="360" w:lineRule="auto"/>
        <w:ind w:firstLine="48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说明：1、法定代表人为企事业单位、国家机关、社会团体的主要行政负责人。</w:t>
      </w:r>
    </w:p>
    <w:p>
      <w:pPr>
        <w:pStyle w:val="4"/>
        <w:spacing w:line="360" w:lineRule="auto"/>
        <w:ind w:firstLine="1200" w:firstLineChars="500"/>
        <w:rPr>
          <w:rFonts w:ascii="宋体" w:hAnsi="宋体"/>
          <w:sz w:val="24"/>
          <w:szCs w:val="21"/>
        </w:rPr>
      </w:pPr>
      <w:r>
        <w:rPr>
          <w:rFonts w:ascii="宋体" w:hAnsi="宋体"/>
          <w:sz w:val="24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293370</wp:posOffset>
                </wp:positionV>
                <wp:extent cx="4848225" cy="2776855"/>
                <wp:effectExtent l="4445" t="4445" r="5080" b="1905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8225" cy="36150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提示：请将法定代表人身份证复印件（正反面）粘贴在此处，并加盖公章。</w:t>
                            </w:r>
                          </w:p>
                          <w:p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.8pt;margin-top:23.1pt;height:218.65pt;width:381.75pt;z-index:251659264;mso-width-relative:page;mso-height-relative:page;" fillcolor="#FFFFFF" filled="t" stroked="t" coordsize="21600,21600" o:gfxdata="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GBSoINoAAAAJAQAADwAAAAAAAAABACAAAAAiAAAAZHJzL2Rvd25y&#10;ZXYueG1sUEsBAhQAFAAAAAgAh07iQGkjqWZuAgAAxwQAAA4AAAAAAAAAAQAgAAAAKQEAAGRycy9l&#10;Mm9Eb2MueG1sUEsFBgAAAAAGAAYAWQEAAAkG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提示：请将法定代表人身份证复印件（正反面）粘贴在此处，并加盖公章。</w:t>
                      </w:r>
                    </w:p>
                    <w:p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  <w:szCs w:val="21"/>
        </w:rPr>
        <w:t>2、内容必须填写真实、清楚、涂改无效，不得转让、买卖。</w:t>
      </w:r>
    </w:p>
    <w:p>
      <w:pPr>
        <w:pStyle w:val="4"/>
        <w:spacing w:line="360" w:lineRule="auto"/>
        <w:ind w:firstLine="735"/>
        <w:rPr>
          <w:rFonts w:ascii="宋体" w:hAnsi="宋体"/>
          <w:sz w:val="24"/>
          <w:szCs w:val="21"/>
        </w:rPr>
      </w:pPr>
    </w:p>
    <w:p>
      <w:pPr>
        <w:widowControl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</w:p>
    <w:p>
      <w:pPr>
        <w:widowControl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</w:p>
    <w:p>
      <w:pPr>
        <w:widowControl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</w:p>
    <w:p>
      <w:pPr>
        <w:pStyle w:val="16"/>
        <w:spacing w:line="360" w:lineRule="auto"/>
        <w:jc w:val="left"/>
        <w:rPr>
          <w:rFonts w:hint="eastAsia" w:hAnsi="宋体" w:cs="Courier New"/>
          <w:b/>
          <w:kern w:val="0"/>
          <w:sz w:val="28"/>
          <w:szCs w:val="28"/>
        </w:rPr>
      </w:pPr>
    </w:p>
    <w:p>
      <w:pPr>
        <w:pStyle w:val="7"/>
        <w:rPr>
          <w:rFonts w:hint="eastAsia"/>
        </w:rPr>
      </w:pPr>
    </w:p>
    <w:p>
      <w:pPr>
        <w:pStyle w:val="16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>
      <w:pPr>
        <w:pStyle w:val="16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>
      <w:pPr>
        <w:pStyle w:val="16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>
      <w:pPr>
        <w:pStyle w:val="16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>
      <w:pPr>
        <w:pStyle w:val="16"/>
        <w:spacing w:line="360" w:lineRule="auto"/>
        <w:jc w:val="left"/>
        <w:outlineLvl w:val="1"/>
        <w:rPr>
          <w:rFonts w:ascii="Calibri" w:hAnsi="Calibri"/>
          <w:bCs/>
          <w:sz w:val="24"/>
          <w:szCs w:val="24"/>
        </w:rPr>
      </w:pPr>
      <w:bookmarkStart w:id="42" w:name="_Toc12895"/>
      <w:r>
        <w:rPr>
          <w:rFonts w:hint="eastAsia" w:ascii="Calibri" w:hAnsi="Calibri"/>
          <w:bCs/>
          <w:sz w:val="24"/>
          <w:szCs w:val="24"/>
        </w:rPr>
        <w:t>5、法人授权委托证明书</w:t>
      </w:r>
      <w:bookmarkEnd w:id="42"/>
    </w:p>
    <w:p>
      <w:pPr>
        <w:pStyle w:val="16"/>
        <w:spacing w:line="360" w:lineRule="auto"/>
        <w:ind w:firstLine="632" w:firstLineChars="225"/>
        <w:jc w:val="center"/>
        <w:rPr>
          <w:rFonts w:hAnsi="宋体" w:cs="Courier New"/>
          <w:b/>
          <w:kern w:val="0"/>
          <w:sz w:val="28"/>
          <w:szCs w:val="28"/>
        </w:rPr>
      </w:pPr>
      <w:r>
        <w:rPr>
          <w:rFonts w:hint="eastAsia" w:hAnsi="宋体" w:cs="Courier New"/>
          <w:b/>
          <w:kern w:val="0"/>
          <w:sz w:val="28"/>
          <w:szCs w:val="28"/>
        </w:rPr>
        <w:t>授权委托证明书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ascii="宋体" w:hAnsi="宋体"/>
          <w:sz w:val="24"/>
        </w:rPr>
        <w:t xml:space="preserve">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（报名单位全称）法定代表人（姓名）兹授权（授权代表姓名）为授权代表，参加贵方组织的项目咨询活动。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（授权代表姓名）以我单位的名义并代表我单位签署所有咨询文件，进行全权处理咨询活动中的一切事宜，其在该项目咨询活动中的一切行为对我单位具有法律约束力。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有效期限：至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年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月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日 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单位名称（公章）：</w:t>
      </w:r>
    </w:p>
    <w:p>
      <w:pPr>
        <w:spacing w:line="360" w:lineRule="auto"/>
        <w:rPr>
          <w:rFonts w:ascii="宋体" w:hAnsi="宋体"/>
          <w:sz w:val="24"/>
          <w:u w:val="single"/>
        </w:rPr>
      </w:pPr>
    </w:p>
    <w:p>
      <w:pPr>
        <w:pStyle w:val="8"/>
        <w:spacing w:line="360" w:lineRule="auto"/>
        <w:rPr>
          <w:rFonts w:ascii="宋体" w:hAnsi="宋体" w:eastAsia="宋体"/>
          <w:sz w:val="24"/>
          <w:u w:val="single"/>
        </w:rPr>
      </w:pPr>
      <w:r>
        <w:rPr>
          <w:rFonts w:hint="eastAsia" w:ascii="宋体" w:hAnsi="宋体" w:eastAsia="宋体"/>
          <w:sz w:val="24"/>
        </w:rPr>
        <w:t>法定代表人（签字）：</w:t>
      </w:r>
    </w:p>
    <w:p>
      <w:pPr>
        <w:rPr>
          <w:rFonts w:ascii="宋体" w:hAnsi="宋体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     年   月     日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pStyle w:val="8"/>
        <w:spacing w:line="360" w:lineRule="auto"/>
        <w:rPr>
          <w:rFonts w:ascii="宋体" w:hAnsi="宋体" w:eastAsia="宋体"/>
          <w:sz w:val="24"/>
          <w:u w:val="single"/>
        </w:rPr>
      </w:pPr>
      <w:r>
        <w:rPr>
          <w:rFonts w:hint="eastAsia" w:ascii="宋体" w:hAnsi="宋体" w:eastAsia="宋体"/>
          <w:sz w:val="24"/>
        </w:rPr>
        <w:t>授权代表（签字）：</w:t>
      </w:r>
    </w:p>
    <w:p>
      <w:pPr>
        <w:rPr>
          <w:rFonts w:ascii="宋体" w:hAnsi="宋体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     年   月     日</w:t>
      </w:r>
    </w:p>
    <w:p>
      <w:pPr>
        <w:pStyle w:val="7"/>
        <w:spacing w:line="360" w:lineRule="auto"/>
        <w:ind w:left="3400" w:leftChars="1619"/>
        <w:jc w:val="right"/>
        <w:rPr>
          <w:rFonts w:hAnsi="宋体"/>
          <w:sz w:val="24"/>
          <w:szCs w:val="24"/>
        </w:rPr>
      </w:pPr>
      <w:r>
        <w:rPr>
          <w:rFonts w:hAnsi="宋体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33655</wp:posOffset>
                </wp:positionV>
                <wp:extent cx="4953000" cy="3317240"/>
                <wp:effectExtent l="4445" t="4445" r="14605" b="12065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3317359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提示：请将授权代表身份证复印件（正反面）粘贴在此处，并加盖公章。</w:t>
                            </w:r>
                          </w:p>
                          <w:p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.65pt;margin-top:2.65pt;height:261.2pt;width:390pt;z-index:251660288;mso-width-relative:page;mso-height-relative:page;" fillcolor="#FFFFFF" filled="t" stroked="t" coordsize="21600,21600" o:gfxdata="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f97iS2AAAAAgBAAAPAAAAAAAAAAEAIAAAACIAAABkcnMvZG93&#10;bnJldi54bWxQSwECFAAUAAAACACHTuJAXEOwwnICAADHBAAADgAAAAAAAAABACAAAAAnAQAAZHJz&#10;L2Uyb0RvYy54bWxQSwUGAAAAAAYABgBZAQAACwY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提示：请将授权代表身份证复印件（正反面）粘贴在此处，并加盖公章。</w:t>
                      </w:r>
                    </w:p>
                    <w:p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7"/>
        <w:spacing w:line="360" w:lineRule="auto"/>
        <w:ind w:left="3400" w:leftChars="1619"/>
        <w:jc w:val="right"/>
        <w:rPr>
          <w:rFonts w:hAnsi="宋体"/>
          <w:sz w:val="24"/>
          <w:szCs w:val="24"/>
        </w:rPr>
      </w:pPr>
    </w:p>
    <w:p>
      <w:pPr>
        <w:pStyle w:val="7"/>
        <w:spacing w:line="360" w:lineRule="auto"/>
        <w:ind w:left="3400" w:leftChars="1619"/>
        <w:jc w:val="right"/>
        <w:rPr>
          <w:rFonts w:hAnsi="宋体"/>
          <w:sz w:val="24"/>
          <w:szCs w:val="24"/>
        </w:rPr>
      </w:pPr>
    </w:p>
    <w:bookmarkEnd w:id="40"/>
    <w:p>
      <w:pPr>
        <w:pStyle w:val="15"/>
        <w:rPr>
          <w:rFonts w:hint="eastAsia"/>
          <w:b/>
          <w:bCs w:val="0"/>
          <w:spacing w:val="0"/>
          <w:kern w:val="2"/>
          <w:sz w:val="32"/>
          <w:szCs w:val="32"/>
        </w:rPr>
      </w:pPr>
    </w:p>
    <w:p/>
    <w:sectPr>
      <w:footerReference r:id="rId3" w:type="default"/>
      <w:pgSz w:w="11906" w:h="16838"/>
      <w:pgMar w:top="1276" w:right="1800" w:bottom="1134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宋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NmIwMjRhZmQwNThmN2M0ODA1ZDVkZTE3MGRmZjQifQ=="/>
  </w:docVars>
  <w:rsids>
    <w:rsidRoot w:val="00000000"/>
    <w:rsid w:val="04F77596"/>
    <w:rsid w:val="08D710F0"/>
    <w:rsid w:val="0952390E"/>
    <w:rsid w:val="0E35117E"/>
    <w:rsid w:val="115463B8"/>
    <w:rsid w:val="17BF6103"/>
    <w:rsid w:val="19925B38"/>
    <w:rsid w:val="1CB3762C"/>
    <w:rsid w:val="1DF77D3F"/>
    <w:rsid w:val="1E640378"/>
    <w:rsid w:val="1F5145FC"/>
    <w:rsid w:val="237750EB"/>
    <w:rsid w:val="2CB9220D"/>
    <w:rsid w:val="339D08E7"/>
    <w:rsid w:val="385F062D"/>
    <w:rsid w:val="417D1A2D"/>
    <w:rsid w:val="421D62F6"/>
    <w:rsid w:val="451838F8"/>
    <w:rsid w:val="469A62E0"/>
    <w:rsid w:val="4C814CDE"/>
    <w:rsid w:val="527208A4"/>
    <w:rsid w:val="53100D09"/>
    <w:rsid w:val="5A5A69B3"/>
    <w:rsid w:val="6ABF2B8F"/>
    <w:rsid w:val="6CE73187"/>
    <w:rsid w:val="6DCD5D96"/>
    <w:rsid w:val="7A062F8D"/>
    <w:rsid w:val="7C1B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3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</w:rPr>
  </w:style>
  <w:style w:type="paragraph" w:customStyle="1" w:styleId="3">
    <w:name w:val="标题2"/>
    <w:basedOn w:val="1"/>
    <w:qFormat/>
    <w:uiPriority w:val="0"/>
    <w:pPr>
      <w:spacing w:line="360" w:lineRule="auto"/>
      <w:ind w:firstLine="200" w:firstLineChars="200"/>
    </w:pPr>
    <w:rPr>
      <w:rFonts w:ascii="楷体" w:hAnsi="楷体" w:eastAsia="楷体"/>
      <w:color w:val="000000"/>
      <w:sz w:val="32"/>
      <w:szCs w:val="32"/>
    </w:rPr>
  </w:style>
  <w:style w:type="paragraph" w:styleId="4">
    <w:name w:val="Normal Indent"/>
    <w:basedOn w:val="1"/>
    <w:autoRedefine/>
    <w:qFormat/>
    <w:uiPriority w:val="0"/>
    <w:pPr>
      <w:ind w:firstLine="42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toc 3"/>
    <w:basedOn w:val="1"/>
    <w:next w:val="1"/>
    <w:qFormat/>
    <w:uiPriority w:val="39"/>
    <w:pPr>
      <w:ind w:left="840" w:leftChars="400"/>
    </w:pPr>
  </w:style>
  <w:style w:type="paragraph" w:styleId="7">
    <w:name w:val="Plain Text"/>
    <w:basedOn w:val="1"/>
    <w:qFormat/>
    <w:uiPriority w:val="0"/>
    <w:pPr>
      <w:widowControl w:val="0"/>
      <w:jc w:val="both"/>
    </w:pPr>
    <w:rPr>
      <w:rFonts w:ascii="宋体" w:hAnsi="Courier New"/>
    </w:rPr>
  </w:style>
  <w:style w:type="paragraph" w:styleId="8">
    <w:name w:val="Date"/>
    <w:basedOn w:val="1"/>
    <w:next w:val="1"/>
    <w:autoRedefine/>
    <w:qFormat/>
    <w:uiPriority w:val="0"/>
    <w:rPr>
      <w:rFonts w:ascii="楷体_GB2312" w:hAnsi="Calibri" w:eastAsia="楷体_GB2312"/>
      <w:sz w:val="2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toc 1"/>
    <w:basedOn w:val="1"/>
    <w:next w:val="1"/>
    <w:qFormat/>
    <w:uiPriority w:val="39"/>
  </w:style>
  <w:style w:type="paragraph" w:styleId="11">
    <w:name w:val="toc 2"/>
    <w:basedOn w:val="1"/>
    <w:next w:val="1"/>
    <w:autoRedefine/>
    <w:qFormat/>
    <w:uiPriority w:val="39"/>
    <w:pPr>
      <w:ind w:left="420" w:leftChars="200"/>
    </w:pPr>
  </w:style>
  <w:style w:type="character" w:styleId="14">
    <w:name w:val="Hyperlink"/>
    <w:autoRedefine/>
    <w:unhideWhenUsed/>
    <w:qFormat/>
    <w:uiPriority w:val="99"/>
    <w:rPr>
      <w:color w:val="0000FF"/>
      <w:u w:val="single"/>
    </w:rPr>
  </w:style>
  <w:style w:type="paragraph" w:customStyle="1" w:styleId="15">
    <w:name w:val="表格文字"/>
    <w:basedOn w:val="1"/>
    <w:autoRedefine/>
    <w:qFormat/>
    <w:uiPriority w:val="0"/>
    <w:pPr>
      <w:spacing w:before="25" w:beforeLines="0" w:after="25" w:afterLines="0"/>
      <w:jc w:val="left"/>
    </w:pPr>
    <w:rPr>
      <w:bCs/>
      <w:spacing w:val="10"/>
      <w:kern w:val="0"/>
      <w:sz w:val="24"/>
      <w:szCs w:val="20"/>
    </w:rPr>
  </w:style>
  <w:style w:type="paragraph" w:customStyle="1" w:styleId="16">
    <w:name w:val="1"/>
    <w:basedOn w:val="1"/>
    <w:next w:val="7"/>
    <w:autoRedefine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1544</Words>
  <Characters>1555</Characters>
  <Lines>0</Lines>
  <Paragraphs>0</Paragraphs>
  <TotalTime>3</TotalTime>
  <ScaleCrop>false</ScaleCrop>
  <LinksUpToDate>false</LinksUpToDate>
  <CharactersWithSpaces>1935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2022-05-17T00:37:00Z</dcterms:created>
  <dc:creator>Administrator</dc:creator>
  <cp:lastModifiedBy>朋之屋</cp:lastModifiedBy>
  <dcterms:modified xsi:type="dcterms:W3CDTF">2024-03-14T03:02:25Z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80E650E72114458D8918E8C1993807C5</vt:lpwstr>
  </property>
</Properties>
</file>